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1E" w:rsidRPr="00007996" w:rsidRDefault="003A05CC" w:rsidP="00007996">
      <w:pPr>
        <w:jc w:val="right"/>
        <w:rPr>
          <w:b/>
          <w:lang w:val="it-IT"/>
        </w:rPr>
      </w:pPr>
      <w:r>
        <w:rPr>
          <w:b/>
          <w:lang w:val="it-IT"/>
        </w:rPr>
        <w:t xml:space="preserve"> </w:t>
      </w:r>
      <w:r w:rsidR="0015691E" w:rsidRPr="005D35F9">
        <w:rPr>
          <w:b/>
          <w:sz w:val="28"/>
          <w:szCs w:val="28"/>
          <w:lang w:val="it-IT"/>
        </w:rPr>
        <w:t xml:space="preserve">Anexa </w:t>
      </w:r>
    </w:p>
    <w:p w:rsidR="0015691E" w:rsidRDefault="0015691E" w:rsidP="00427B70">
      <w:pPr>
        <w:jc w:val="right"/>
        <w:rPr>
          <w:b/>
          <w:sz w:val="28"/>
          <w:szCs w:val="28"/>
          <w:lang w:val="it-IT"/>
        </w:rPr>
      </w:pPr>
      <w:r w:rsidRPr="005D35F9">
        <w:rPr>
          <w:b/>
          <w:sz w:val="28"/>
          <w:szCs w:val="28"/>
          <w:lang w:val="it-IT"/>
        </w:rPr>
        <w:t>La OMT</w:t>
      </w:r>
      <w:r w:rsidR="00180167">
        <w:rPr>
          <w:b/>
          <w:sz w:val="28"/>
          <w:szCs w:val="28"/>
          <w:lang w:val="it-IT"/>
        </w:rPr>
        <w:t>I</w:t>
      </w:r>
      <w:r w:rsidRPr="005D35F9">
        <w:rPr>
          <w:b/>
          <w:sz w:val="28"/>
          <w:szCs w:val="28"/>
          <w:lang w:val="it-IT"/>
        </w:rPr>
        <w:t xml:space="preserve"> nr. .............din ........................</w:t>
      </w:r>
    </w:p>
    <w:p w:rsidR="00007996" w:rsidRPr="00427B70" w:rsidRDefault="00007996" w:rsidP="00427B70">
      <w:pPr>
        <w:jc w:val="right"/>
        <w:rPr>
          <w:b/>
          <w:sz w:val="28"/>
          <w:szCs w:val="28"/>
          <w:lang w:val="it-IT"/>
        </w:rPr>
      </w:pPr>
    </w:p>
    <w:p w:rsidR="00B327C8" w:rsidRPr="00427B70" w:rsidRDefault="00C635A5" w:rsidP="00C635A5">
      <w:pPr>
        <w:jc w:val="center"/>
        <w:rPr>
          <w:b/>
          <w:sz w:val="28"/>
          <w:szCs w:val="28"/>
          <w:lang w:val="it-IT"/>
        </w:rPr>
      </w:pPr>
      <w:r w:rsidRPr="00427B70">
        <w:rPr>
          <w:b/>
          <w:sz w:val="28"/>
          <w:szCs w:val="28"/>
          <w:lang w:val="it-IT"/>
        </w:rPr>
        <w:t xml:space="preserve">Lista </w:t>
      </w:r>
    </w:p>
    <w:p w:rsidR="001B674C" w:rsidRPr="00427B70" w:rsidRDefault="00C635A5" w:rsidP="00C635A5">
      <w:pPr>
        <w:jc w:val="center"/>
        <w:rPr>
          <w:b/>
          <w:sz w:val="28"/>
          <w:szCs w:val="28"/>
          <w:lang w:val="ro-RO"/>
        </w:rPr>
      </w:pPr>
      <w:r w:rsidRPr="00427B70">
        <w:rPr>
          <w:b/>
          <w:sz w:val="28"/>
          <w:szCs w:val="28"/>
          <w:lang w:val="it-IT"/>
        </w:rPr>
        <w:t>cuprin</w:t>
      </w:r>
      <w:r w:rsidR="00936926" w:rsidRPr="00427B70">
        <w:rPr>
          <w:b/>
          <w:sz w:val="28"/>
          <w:szCs w:val="28"/>
          <w:lang w:val="ro-RO"/>
        </w:rPr>
        <w:t xml:space="preserve">zând </w:t>
      </w:r>
      <w:r w:rsidR="00723995" w:rsidRPr="00427B70">
        <w:rPr>
          <w:b/>
          <w:sz w:val="28"/>
          <w:szCs w:val="28"/>
          <w:lang w:val="ro-RO"/>
        </w:rPr>
        <w:t xml:space="preserve">punctele şi </w:t>
      </w:r>
      <w:r w:rsidR="00936926" w:rsidRPr="00427B70">
        <w:rPr>
          <w:b/>
          <w:sz w:val="28"/>
          <w:szCs w:val="28"/>
          <w:lang w:val="ro-RO"/>
        </w:rPr>
        <w:t>locurile de operare şi limitele acestora</w:t>
      </w:r>
      <w:r w:rsidR="009450F7" w:rsidRPr="00427B70">
        <w:rPr>
          <w:b/>
          <w:sz w:val="28"/>
          <w:szCs w:val="28"/>
          <w:lang w:val="ro-RO"/>
        </w:rPr>
        <w:t>,</w:t>
      </w:r>
      <w:r w:rsidR="00A609B5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>a căror infrastructură portuară</w:t>
      </w:r>
      <w:r w:rsidR="0080111E" w:rsidRPr="00427B70">
        <w:rPr>
          <w:b/>
          <w:sz w:val="28"/>
          <w:szCs w:val="28"/>
          <w:lang w:val="ro-RO"/>
        </w:rPr>
        <w:t xml:space="preserve"> </w:t>
      </w:r>
      <w:r w:rsidR="00CC1E30" w:rsidRPr="00427B70">
        <w:rPr>
          <w:b/>
          <w:sz w:val="28"/>
          <w:szCs w:val="28"/>
          <w:lang w:val="ro-RO"/>
        </w:rPr>
        <w:t>este proprietate privată</w:t>
      </w:r>
      <w:r w:rsidR="009450F7" w:rsidRPr="00427B70">
        <w:rPr>
          <w:b/>
          <w:sz w:val="28"/>
          <w:szCs w:val="28"/>
          <w:lang w:val="ro-RO"/>
        </w:rPr>
        <w:t>,</w:t>
      </w:r>
      <w:r w:rsidR="007A6833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>precum şi limitele radelor portuare şi a zonelor de ancoraj</w:t>
      </w:r>
    </w:p>
    <w:p w:rsidR="00205BAA" w:rsidRDefault="00205BAA" w:rsidP="00C635A5">
      <w:pPr>
        <w:jc w:val="center"/>
        <w:rPr>
          <w:b/>
          <w:lang w:val="ro-RO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89"/>
        <w:gridCol w:w="1710"/>
        <w:gridCol w:w="1440"/>
        <w:gridCol w:w="1170"/>
        <w:gridCol w:w="2700"/>
        <w:gridCol w:w="1080"/>
        <w:gridCol w:w="2070"/>
        <w:gridCol w:w="1510"/>
        <w:gridCol w:w="1427"/>
      </w:tblGrid>
      <w:tr w:rsidR="003D1D2D" w:rsidRPr="00B9454A" w:rsidTr="00743FDA">
        <w:tc>
          <w:tcPr>
            <w:tcW w:w="56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Nr. crt. </w:t>
            </w:r>
          </w:p>
        </w:tc>
        <w:tc>
          <w:tcPr>
            <w:tcW w:w="178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Denumire punct/loc de operare</w:t>
            </w:r>
          </w:p>
        </w:tc>
        <w:tc>
          <w:tcPr>
            <w:tcW w:w="171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Operator</w:t>
            </w:r>
          </w:p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portuar</w:t>
            </w:r>
          </w:p>
        </w:tc>
        <w:tc>
          <w:tcPr>
            <w:tcW w:w="144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punct/loc de operare</w:t>
            </w:r>
          </w:p>
        </w:tc>
        <w:tc>
          <w:tcPr>
            <w:tcW w:w="11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83086A">
              <w:rPr>
                <w:b/>
                <w:sz w:val="22"/>
                <w:szCs w:val="22"/>
                <w:lang w:val="ro-RO"/>
              </w:rPr>
              <w:t xml:space="preserve">Suprafaţă </w:t>
            </w:r>
            <w:r w:rsidRPr="00B9454A">
              <w:rPr>
                <w:b/>
                <w:lang w:val="ro-RO"/>
              </w:rPr>
              <w:t>teritorii</w:t>
            </w:r>
          </w:p>
        </w:tc>
        <w:tc>
          <w:tcPr>
            <w:tcW w:w="270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Vecinătăţi (după caz, pe scurt)</w:t>
            </w:r>
          </w:p>
        </w:tc>
        <w:tc>
          <w:tcPr>
            <w:tcW w:w="108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Limite radă </w:t>
            </w:r>
            <w:r w:rsidRPr="0083086A">
              <w:rPr>
                <w:b/>
                <w:sz w:val="22"/>
                <w:szCs w:val="22"/>
                <w:lang w:val="ro-RO"/>
              </w:rPr>
              <w:t>portuară</w:t>
            </w:r>
          </w:p>
        </w:tc>
        <w:tc>
          <w:tcPr>
            <w:tcW w:w="20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zonă de ancoraj</w:t>
            </w:r>
          </w:p>
        </w:tc>
        <w:tc>
          <w:tcPr>
            <w:tcW w:w="1510" w:type="dxa"/>
            <w:shd w:val="clear" w:color="auto" w:fill="auto"/>
          </w:tcPr>
          <w:p w:rsidR="003D1D2D" w:rsidRPr="00B9454A" w:rsidRDefault="003D1D2D" w:rsidP="00E677D8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Căpitănia zonală în a cărei jurisdicţie se află</w:t>
            </w:r>
          </w:p>
        </w:tc>
        <w:tc>
          <w:tcPr>
            <w:tcW w:w="1427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</w:p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Observaţii</w:t>
            </w:r>
          </w:p>
        </w:tc>
      </w:tr>
      <w:tr w:rsidR="003D1D2D" w:rsidRPr="00B9454A" w:rsidTr="00743FDA">
        <w:tc>
          <w:tcPr>
            <w:tcW w:w="56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0</w:t>
            </w:r>
          </w:p>
        </w:tc>
        <w:tc>
          <w:tcPr>
            <w:tcW w:w="178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9</w:t>
            </w:r>
          </w:p>
        </w:tc>
      </w:tr>
      <w:tr w:rsidR="003D1D2D" w:rsidRPr="00B9454A" w:rsidTr="00743FDA">
        <w:tc>
          <w:tcPr>
            <w:tcW w:w="569" w:type="dxa"/>
            <w:shd w:val="clear" w:color="auto" w:fill="auto"/>
          </w:tcPr>
          <w:p w:rsidR="003D1D2D" w:rsidRPr="00CC1E30" w:rsidRDefault="000177AD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:rsidR="00457F6C" w:rsidRDefault="00447CC9" w:rsidP="006674F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Siloz Drobeta</w:t>
            </w:r>
            <w:r w:rsidR="00432027">
              <w:rPr>
                <w:b/>
                <w:sz w:val="20"/>
                <w:szCs w:val="20"/>
                <w:lang w:val="ro-RO"/>
              </w:rPr>
              <w:t xml:space="preserve"> -</w:t>
            </w:r>
            <w:r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F713AD">
              <w:rPr>
                <w:b/>
                <w:sz w:val="20"/>
                <w:szCs w:val="20"/>
                <w:lang w:val="ro-RO"/>
              </w:rPr>
              <w:t>, jud. Mehedinţi</w:t>
            </w:r>
          </w:p>
          <w:p w:rsidR="00457F6C" w:rsidRPr="00B9454A" w:rsidRDefault="00457F6C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3D1D2D" w:rsidRPr="00CC1E30" w:rsidRDefault="00E82919" w:rsidP="006674F8">
            <w:pPr>
              <w:rPr>
                <w:b/>
                <w:sz w:val="20"/>
                <w:szCs w:val="20"/>
                <w:lang w:val="ro-RO"/>
              </w:rPr>
            </w:pPr>
            <w:r w:rsidRPr="00E82919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 xml:space="preserve"> Cargill Agricultura Srl</w:t>
            </w:r>
          </w:p>
        </w:tc>
        <w:tc>
          <w:tcPr>
            <w:tcW w:w="1440" w:type="dxa"/>
            <w:shd w:val="clear" w:color="auto" w:fill="auto"/>
          </w:tcPr>
          <w:p w:rsidR="008C1C52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Km 933 + 172 </w:t>
            </w:r>
          </w:p>
          <w:p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933 + 372</w:t>
            </w:r>
          </w:p>
          <w:p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:rsidR="003D1D2D" w:rsidRPr="00CC1E30" w:rsidRDefault="00447CC9" w:rsidP="00CC1E30">
            <w:pPr>
              <w:ind w:left="-92"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22.851,15 </w:t>
            </w:r>
            <w:r w:rsidR="006A1E95" w:rsidRPr="00CC1E30">
              <w:rPr>
                <w:b/>
                <w:sz w:val="20"/>
                <w:szCs w:val="20"/>
                <w:lang w:val="ro-RO"/>
              </w:rPr>
              <w:t>mp</w:t>
            </w:r>
          </w:p>
        </w:tc>
        <w:tc>
          <w:tcPr>
            <w:tcW w:w="2700" w:type="dxa"/>
            <w:shd w:val="clear" w:color="auto" w:fill="auto"/>
          </w:tcPr>
          <w:p w:rsidR="00815CED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</w:rPr>
              <w:t>– SC Forsev SA</w:t>
            </w:r>
          </w:p>
          <w:p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fluvi</w:t>
            </w:r>
            <w:r w:rsidR="00CC1E30"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:rsidR="00447CC9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– SC Trans Europa SA </w:t>
            </w:r>
            <w:r w:rsidR="00CC1E30" w:rsidRPr="00CC1E30">
              <w:rPr>
                <w:b/>
                <w:sz w:val="20"/>
                <w:szCs w:val="20"/>
                <w:lang w:val="ro-RO"/>
              </w:rPr>
              <w:t xml:space="preserve">şi municipiul Drobeta </w:t>
            </w:r>
            <w:r w:rsidRPr="00CC1E30">
              <w:rPr>
                <w:b/>
                <w:sz w:val="20"/>
                <w:szCs w:val="20"/>
                <w:lang w:val="ro-RO"/>
              </w:rPr>
              <w:t>Turnu Severin</w:t>
            </w:r>
          </w:p>
          <w:p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Euroboiler Srl</w:t>
            </w:r>
          </w:p>
        </w:tc>
        <w:tc>
          <w:tcPr>
            <w:tcW w:w="1080" w:type="dxa"/>
            <w:shd w:val="clear" w:color="auto" w:fill="auto"/>
          </w:tcPr>
          <w:p w:rsidR="003D1D2D" w:rsidRPr="00B9454A" w:rsidRDefault="00A933B9" w:rsidP="00B9454A">
            <w:pPr>
              <w:jc w:val="center"/>
              <w:rPr>
                <w:sz w:val="20"/>
                <w:szCs w:val="20"/>
                <w:lang w:val="ro-RO"/>
              </w:rPr>
            </w:pPr>
            <w:r w:rsidRPr="00B9454A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E421FB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929 – Km 930</w:t>
            </w:r>
          </w:p>
          <w:p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931 + 700 –</w:t>
            </w:r>
          </w:p>
          <w:p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932 +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  <w:lang w:val="ro-RO"/>
              </w:rPr>
              <w:t>700</w:t>
            </w:r>
          </w:p>
          <w:p w:rsidR="00447CC9" w:rsidRPr="00CC1E30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:rsidR="003D1D2D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7A6833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3D1D2D" w:rsidRPr="00CC1E30" w:rsidRDefault="00424D9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Loc de operare</w:t>
            </w:r>
            <w:r w:rsidR="00B9454A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="00FD7623">
              <w:rPr>
                <w:b/>
                <w:sz w:val="20"/>
                <w:szCs w:val="20"/>
                <w:lang w:val="ro-RO"/>
              </w:rPr>
              <w:t>deschis accesului public</w:t>
            </w:r>
          </w:p>
          <w:p w:rsidR="004A6D37" w:rsidRPr="00CC1E30" w:rsidRDefault="004A6D37" w:rsidP="00CC1E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171632" w:rsidRPr="00B9454A" w:rsidTr="00743FDA">
        <w:tc>
          <w:tcPr>
            <w:tcW w:w="569" w:type="dxa"/>
            <w:shd w:val="clear" w:color="auto" w:fill="auto"/>
          </w:tcPr>
          <w:p w:rsidR="00171632" w:rsidRPr="00CC1E30" w:rsidRDefault="00171632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1789" w:type="dxa"/>
            <w:shd w:val="clear" w:color="auto" w:fill="auto"/>
          </w:tcPr>
          <w:p w:rsidR="00447CC9" w:rsidRDefault="00447CC9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Port Şantier Gura </w:t>
            </w:r>
            <w:r w:rsidR="00FD7623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Văii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, </w:t>
            </w:r>
          </w:p>
          <w:p w:rsidR="00FD7623" w:rsidRDefault="00FD7623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Drobeta 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ro-RO"/>
              </w:rPr>
              <w:t>Turnu Severin, jud. Mehedinţi</w:t>
            </w:r>
          </w:p>
          <w:p w:rsidR="00857C2B" w:rsidRPr="00B9454A" w:rsidRDefault="00857C2B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171632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2D076C">
              <w:rPr>
                <w:b/>
                <w:sz w:val="20"/>
                <w:szCs w:val="20"/>
                <w:lang w:val="ro-RO"/>
              </w:rPr>
              <w:t xml:space="preserve"> Hidroconstrucţia SA </w:t>
            </w:r>
            <w:r w:rsidR="00FD7623">
              <w:rPr>
                <w:b/>
                <w:sz w:val="20"/>
                <w:szCs w:val="20"/>
              </w:rPr>
              <w:t>–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="00447CC9" w:rsidRPr="002D076C">
              <w:rPr>
                <w:b/>
                <w:sz w:val="20"/>
                <w:szCs w:val="20"/>
                <w:lang w:val="ro-RO"/>
              </w:rPr>
              <w:t>Bucureşti</w:t>
            </w:r>
            <w:r w:rsidR="00432027">
              <w:rPr>
                <w:b/>
                <w:sz w:val="20"/>
                <w:szCs w:val="20"/>
                <w:lang w:val="ro-RO"/>
              </w:rPr>
              <w:t>,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FD7623" w:rsidRPr="00B9454A" w:rsidRDefault="00FD7623" w:rsidP="006674F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Sucursala Porţile de Fier</w:t>
            </w:r>
          </w:p>
        </w:tc>
        <w:tc>
          <w:tcPr>
            <w:tcW w:w="1440" w:type="dxa"/>
            <w:shd w:val="clear" w:color="auto" w:fill="auto"/>
          </w:tcPr>
          <w:p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  <w:lang w:val="ro-RO"/>
              </w:rPr>
              <w:t>Km 939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970 </w:t>
            </w:r>
          </w:p>
          <w:p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</w:rPr>
              <w:t>Km 939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877</w:t>
            </w:r>
          </w:p>
          <w:p w:rsidR="00171632" w:rsidRPr="00B9454A" w:rsidRDefault="00447CC9" w:rsidP="00CC1E30">
            <w:pPr>
              <w:ind w:left="-43"/>
              <w:rPr>
                <w:sz w:val="20"/>
                <w:szCs w:val="20"/>
                <w:lang w:val="ro-RO"/>
              </w:rPr>
            </w:pPr>
            <w:r w:rsidRPr="002D076C">
              <w:rPr>
                <w:b/>
                <w:sz w:val="20"/>
                <w:szCs w:val="20"/>
              </w:rPr>
              <w:t>Dun</w:t>
            </w:r>
            <w:r w:rsidRPr="002D076C">
              <w:rPr>
                <w:b/>
                <w:sz w:val="20"/>
                <w:szCs w:val="20"/>
                <w:lang w:val="ro-RO"/>
              </w:rPr>
              <w:t>ăre</w:t>
            </w:r>
            <w:r w:rsidR="00D8149A">
              <w:rPr>
                <w:b/>
                <w:sz w:val="20"/>
                <w:szCs w:val="20"/>
                <w:lang w:val="ro-RO"/>
              </w:rPr>
              <w:t>,</w:t>
            </w:r>
            <w:r w:rsidRPr="002D076C">
              <w:rPr>
                <w:b/>
                <w:sz w:val="20"/>
                <w:szCs w:val="20"/>
                <w:lang w:val="ro-RO"/>
              </w:rPr>
              <w:t xml:space="preserve"> mal stâng</w:t>
            </w:r>
          </w:p>
        </w:tc>
        <w:tc>
          <w:tcPr>
            <w:tcW w:w="1170" w:type="dxa"/>
            <w:shd w:val="clear" w:color="auto" w:fill="auto"/>
          </w:tcPr>
          <w:p w:rsidR="00171632" w:rsidRPr="00CC1E30" w:rsidRDefault="00447CC9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6</w:t>
            </w:r>
            <w:r w:rsidR="00432027">
              <w:rPr>
                <w:b/>
                <w:sz w:val="20"/>
                <w:szCs w:val="20"/>
                <w:lang w:val="ro-RO"/>
              </w:rPr>
              <w:t>.</w:t>
            </w:r>
            <w:r w:rsidRPr="00CC1E30">
              <w:rPr>
                <w:b/>
                <w:sz w:val="20"/>
                <w:szCs w:val="20"/>
                <w:lang w:val="ro-RO"/>
              </w:rPr>
              <w:t>503 mp</w:t>
            </w:r>
          </w:p>
        </w:tc>
        <w:tc>
          <w:tcPr>
            <w:tcW w:w="2700" w:type="dxa"/>
            <w:shd w:val="clear" w:color="auto" w:fill="auto"/>
          </w:tcPr>
          <w:p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– teren prop. Staţie SC Hidroconstrucţia SA </w:t>
            </w:r>
            <w:r w:rsidRPr="00CC1E30">
              <w:rPr>
                <w:b/>
                <w:sz w:val="20"/>
                <w:szCs w:val="20"/>
              </w:rPr>
              <w:t>(P22, T10)</w:t>
            </w:r>
          </w:p>
          <w:p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fluvi</w:t>
            </w:r>
            <w:r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>–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>SC Unicom Holding SA – terminal petrolier</w:t>
            </w:r>
          </w:p>
          <w:p w:rsidR="001A5F63" w:rsidRPr="00CC1E30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Romcim Tg. Jiu</w:t>
            </w:r>
            <w:r w:rsidR="000175C4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shd w:val="clear" w:color="auto" w:fill="auto"/>
          </w:tcPr>
          <w:p w:rsidR="00171632" w:rsidRPr="00B9454A" w:rsidRDefault="001A5F63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4E29A9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:rsidR="000E6399" w:rsidRPr="00B9454A" w:rsidRDefault="00370DDF" w:rsidP="00CC1E30">
            <w:pPr>
              <w:ind w:left="-48" w:right="-39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C1E30" w:rsidRPr="005C3534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510" w:type="dxa"/>
            <w:shd w:val="clear" w:color="auto" w:fill="auto"/>
          </w:tcPr>
          <w:p w:rsidR="00171632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:rsidR="00E677D8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4E29A9" w:rsidRPr="00B9454A" w:rsidTr="00743FDA">
        <w:tc>
          <w:tcPr>
            <w:tcW w:w="569" w:type="dxa"/>
            <w:shd w:val="clear" w:color="auto" w:fill="auto"/>
          </w:tcPr>
          <w:p w:rsidR="004E29A9" w:rsidRPr="00CC1E30" w:rsidRDefault="004E29A9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1789" w:type="dxa"/>
            <w:shd w:val="clear" w:color="auto" w:fill="auto"/>
          </w:tcPr>
          <w:p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Terminal petrolier</w:t>
            </w:r>
          </w:p>
          <w:p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Gura – Văii, Drobeta –Turnu Severin, jud. Mehedinţi</w:t>
            </w:r>
          </w:p>
        </w:tc>
        <w:tc>
          <w:tcPr>
            <w:tcW w:w="1710" w:type="dxa"/>
            <w:shd w:val="clear" w:color="auto" w:fill="auto"/>
          </w:tcPr>
          <w:p w:rsidR="004E29A9" w:rsidRPr="002D076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E29A9">
              <w:rPr>
                <w:b/>
                <w:sz w:val="20"/>
                <w:szCs w:val="20"/>
                <w:lang w:val="ro-RO"/>
              </w:rPr>
              <w:t xml:space="preserve"> Unicom Holding SA</w:t>
            </w:r>
          </w:p>
        </w:tc>
        <w:tc>
          <w:tcPr>
            <w:tcW w:w="1440" w:type="dxa"/>
            <w:shd w:val="clear" w:color="auto" w:fill="auto"/>
          </w:tcPr>
          <w:p w:rsidR="004E29A9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+ 780</w:t>
            </w:r>
          </w:p>
          <w:p w:rsidR="00D8149A" w:rsidRPr="002D076C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+ 680 Dunăre, mal stâng</w:t>
            </w:r>
          </w:p>
        </w:tc>
        <w:tc>
          <w:tcPr>
            <w:tcW w:w="1170" w:type="dxa"/>
            <w:shd w:val="clear" w:color="auto" w:fill="auto"/>
          </w:tcPr>
          <w:p w:rsidR="00BA6638" w:rsidRPr="00057FC6" w:rsidRDefault="00BA6638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057FC6">
              <w:rPr>
                <w:b/>
                <w:sz w:val="20"/>
                <w:szCs w:val="20"/>
                <w:lang w:val="ro-RO"/>
              </w:rPr>
              <w:t>16.900 mp</w:t>
            </w:r>
          </w:p>
        </w:tc>
        <w:tc>
          <w:tcPr>
            <w:tcW w:w="2700" w:type="dxa"/>
            <w:shd w:val="clear" w:color="auto" w:fill="auto"/>
          </w:tcPr>
          <w:p w:rsidR="004E29A9" w:rsidRPr="00216F5C" w:rsidRDefault="002A3994" w:rsidP="00CC1E30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N – District drumuri naţionale, SC Mecanoenergetica SA, DN 6 şi Stancu</w:t>
            </w:r>
            <w:r w:rsidR="00041758" w:rsidRPr="00216F5C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16F5C">
              <w:rPr>
                <w:b/>
                <w:sz w:val="20"/>
                <w:szCs w:val="20"/>
                <w:lang w:val="ro-RO"/>
              </w:rPr>
              <w:t>Şt. Rachitan</w:t>
            </w:r>
          </w:p>
          <w:p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E – Stancu Şt. Rachitan</w:t>
            </w:r>
          </w:p>
          <w:p w:rsidR="00007996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V – SC Hidro</w:t>
            </w:r>
            <w:r w:rsidR="00A8496E" w:rsidRPr="00216F5C">
              <w:rPr>
                <w:b/>
                <w:sz w:val="20"/>
                <w:szCs w:val="20"/>
                <w:lang w:val="ro-RO"/>
              </w:rPr>
              <w:t xml:space="preserve">construcţia SA, District </w:t>
            </w:r>
            <w:r w:rsidR="00BA6638" w:rsidRPr="00216F5C">
              <w:rPr>
                <w:b/>
                <w:sz w:val="20"/>
                <w:szCs w:val="20"/>
                <w:lang w:val="ro-RO"/>
              </w:rPr>
              <w:t>Drumuri Naţionale, SC Mecanoenergetic SA</w:t>
            </w:r>
          </w:p>
          <w:p w:rsidR="00007996" w:rsidRPr="00216F5C" w:rsidRDefault="00007996" w:rsidP="002A399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E29A9" w:rsidRDefault="0008597C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–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:rsidR="004E29A9" w:rsidRPr="005C3534" w:rsidRDefault="00370DDF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FE282D" w:rsidRPr="005C3534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007996" w:rsidRPr="00B9454A" w:rsidTr="00743FDA">
        <w:tc>
          <w:tcPr>
            <w:tcW w:w="569" w:type="dxa"/>
            <w:shd w:val="clear" w:color="auto" w:fill="auto"/>
          </w:tcPr>
          <w:p w:rsidR="00007996" w:rsidRDefault="00007996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1789" w:type="dxa"/>
            <w:shd w:val="clear" w:color="auto" w:fill="auto"/>
          </w:tcPr>
          <w:p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</w:t>
            </w:r>
          </w:p>
          <w:p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Coral – Mila 35, </w:t>
            </w:r>
          </w:p>
          <w:p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Jud. Tulcea</w:t>
            </w:r>
          </w:p>
        </w:tc>
        <w:tc>
          <w:tcPr>
            <w:tcW w:w="1710" w:type="dxa"/>
            <w:shd w:val="clear" w:color="auto" w:fill="auto"/>
          </w:tcPr>
          <w:p w:rsidR="00007996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007996">
              <w:rPr>
                <w:b/>
                <w:sz w:val="20"/>
                <w:szCs w:val="20"/>
                <w:lang w:val="ro-RO"/>
              </w:rPr>
              <w:t xml:space="preserve"> Europolis SA</w:t>
            </w:r>
          </w:p>
        </w:tc>
        <w:tc>
          <w:tcPr>
            <w:tcW w:w="1440" w:type="dxa"/>
            <w:shd w:val="clear" w:color="auto" w:fill="auto"/>
          </w:tcPr>
          <w:p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35,</w:t>
            </w:r>
          </w:p>
          <w:p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:rsidR="00007996" w:rsidRPr="00057FC6" w:rsidRDefault="00007996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8.250 mp</w:t>
            </w:r>
          </w:p>
        </w:tc>
        <w:tc>
          <w:tcPr>
            <w:tcW w:w="2700" w:type="dxa"/>
            <w:shd w:val="clear" w:color="auto" w:fill="auto"/>
          </w:tcPr>
          <w:p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- SC Coral SRL Tulcea</w:t>
            </w:r>
          </w:p>
          <w:p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 – SC Coral SRL Tulcea</w:t>
            </w:r>
          </w:p>
          <w:p w:rsidR="00007996" w:rsidRPr="00216F5C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 - SC Coral SRL Tulcea</w:t>
            </w:r>
          </w:p>
        </w:tc>
        <w:tc>
          <w:tcPr>
            <w:tcW w:w="1080" w:type="dxa"/>
            <w:shd w:val="clear" w:color="auto" w:fill="auto"/>
          </w:tcPr>
          <w:p w:rsidR="00007996" w:rsidRDefault="00007996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43 ¾  -  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35+1600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:rsidR="00007996" w:rsidRDefault="00C62DD5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36+500 – Mm </w:t>
            </w:r>
            <w:r w:rsidR="00007996">
              <w:rPr>
                <w:b/>
                <w:sz w:val="20"/>
                <w:szCs w:val="20"/>
                <w:lang w:val="ro-RO"/>
              </w:rPr>
              <w:t>37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40 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½ </w:t>
            </w:r>
            <w:r>
              <w:rPr>
                <w:b/>
                <w:sz w:val="20"/>
                <w:szCs w:val="20"/>
                <w:lang w:val="ro-RO"/>
              </w:rPr>
              <w:t>– Mm 41½</w:t>
            </w:r>
          </w:p>
          <w:p w:rsidR="00007996" w:rsidRPr="005C3534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</w:tc>
        <w:tc>
          <w:tcPr>
            <w:tcW w:w="1510" w:type="dxa"/>
            <w:shd w:val="clear" w:color="auto" w:fill="auto"/>
          </w:tcPr>
          <w:p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Tulcea</w:t>
            </w:r>
          </w:p>
        </w:tc>
        <w:tc>
          <w:tcPr>
            <w:tcW w:w="1427" w:type="dxa"/>
            <w:shd w:val="clear" w:color="auto" w:fill="auto"/>
          </w:tcPr>
          <w:p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122975" w:rsidRPr="00B9454A" w:rsidTr="00743FDA">
        <w:trPr>
          <w:trHeight w:val="425"/>
        </w:trPr>
        <w:tc>
          <w:tcPr>
            <w:tcW w:w="569" w:type="dxa"/>
            <w:shd w:val="clear" w:color="auto" w:fill="auto"/>
          </w:tcPr>
          <w:p w:rsidR="00122975" w:rsidRDefault="00122975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</w:t>
            </w:r>
          </w:p>
        </w:tc>
        <w:tc>
          <w:tcPr>
            <w:tcW w:w="1789" w:type="dxa"/>
            <w:shd w:val="clear" w:color="auto" w:fill="auto"/>
          </w:tcPr>
          <w:p w:rsidR="00122975" w:rsidRDefault="00122975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 Fetești – Km. 41</w:t>
            </w:r>
          </w:p>
        </w:tc>
        <w:tc>
          <w:tcPr>
            <w:tcW w:w="1710" w:type="dxa"/>
            <w:shd w:val="clear" w:color="auto" w:fill="auto"/>
          </w:tcPr>
          <w:p w:rsidR="00122975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122975">
              <w:rPr>
                <w:b/>
                <w:sz w:val="20"/>
                <w:szCs w:val="20"/>
                <w:lang w:val="ro-RO"/>
              </w:rPr>
              <w:t xml:space="preserve"> Karpaten Turism SRL</w:t>
            </w:r>
          </w:p>
        </w:tc>
        <w:tc>
          <w:tcPr>
            <w:tcW w:w="1440" w:type="dxa"/>
            <w:shd w:val="clear" w:color="auto" w:fill="auto"/>
          </w:tcPr>
          <w:p w:rsidR="00122975" w:rsidRDefault="00122975" w:rsidP="00DA506F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41, Dunăre, mal st</w:t>
            </w:r>
            <w:r w:rsidR="00ED5CB7">
              <w:rPr>
                <w:b/>
                <w:sz w:val="20"/>
                <w:szCs w:val="20"/>
                <w:lang w:val="ro-RO"/>
              </w:rPr>
              <w:t>â</w:t>
            </w:r>
            <w:r>
              <w:rPr>
                <w:b/>
                <w:sz w:val="20"/>
                <w:szCs w:val="20"/>
                <w:lang w:val="ro-RO"/>
              </w:rPr>
              <w:t>ng</w:t>
            </w:r>
          </w:p>
        </w:tc>
        <w:tc>
          <w:tcPr>
            <w:tcW w:w="1170" w:type="dxa"/>
            <w:shd w:val="clear" w:color="auto" w:fill="auto"/>
          </w:tcPr>
          <w:p w:rsidR="00122975" w:rsidRDefault="00BF6BCC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4.000 mp</w:t>
            </w:r>
          </w:p>
        </w:tc>
        <w:tc>
          <w:tcPr>
            <w:tcW w:w="2700" w:type="dxa"/>
            <w:shd w:val="clear" w:color="auto" w:fill="auto"/>
          </w:tcPr>
          <w:p w:rsidR="00122975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–</w:t>
            </w:r>
            <w:r w:rsidR="00BF6BCC">
              <w:rPr>
                <w:b/>
                <w:sz w:val="20"/>
                <w:szCs w:val="20"/>
                <w:lang w:val="ro-RO"/>
              </w:rPr>
              <w:t xml:space="preserve"> </w:t>
            </w:r>
            <w:r w:rsidR="00DC6CA1">
              <w:rPr>
                <w:b/>
                <w:sz w:val="20"/>
                <w:szCs w:val="20"/>
                <w:lang w:val="ro-RO"/>
              </w:rPr>
              <w:t>P</w:t>
            </w:r>
            <w:r w:rsidR="00BF6BCC">
              <w:rPr>
                <w:b/>
                <w:sz w:val="20"/>
                <w:szCs w:val="20"/>
                <w:lang w:val="ro-RO"/>
              </w:rPr>
              <w:t>opescu Marian</w:t>
            </w:r>
          </w:p>
          <w:p w:rsidR="00DC6CA1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</w:t>
            </w:r>
            <w:r w:rsidR="00DC6CA1">
              <w:t xml:space="preserve">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Popescu Marian</w:t>
            </w:r>
            <w:r w:rsidR="00DC6CA1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fluviul Dunărea</w:t>
            </w:r>
          </w:p>
          <w:p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- </w:t>
            </w:r>
            <w:r w:rsidR="00BF6BCC" w:rsidRPr="00BF6BCC">
              <w:rPr>
                <w:b/>
                <w:sz w:val="20"/>
                <w:szCs w:val="20"/>
                <w:lang w:val="ro-RO"/>
              </w:rPr>
              <w:t>Popescu Marian</w:t>
            </w:r>
          </w:p>
        </w:tc>
        <w:tc>
          <w:tcPr>
            <w:tcW w:w="1080" w:type="dxa"/>
            <w:shd w:val="clear" w:color="auto" w:fill="auto"/>
          </w:tcPr>
          <w:p w:rsidR="00122975" w:rsidRDefault="00181A3A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:rsidR="00122975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40 + 200</w:t>
            </w:r>
          </w:p>
          <w:p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:rsidR="00122975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:rsidR="00122975" w:rsidRPr="005C3534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 w:rsidRPr="00181A3A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1C1D7C" w:rsidRPr="00B9454A" w:rsidTr="00743FDA">
        <w:trPr>
          <w:trHeight w:val="425"/>
        </w:trPr>
        <w:tc>
          <w:tcPr>
            <w:tcW w:w="569" w:type="dxa"/>
            <w:shd w:val="clear" w:color="auto" w:fill="auto"/>
          </w:tcPr>
          <w:p w:rsidR="001C1D7C" w:rsidRDefault="001C1D7C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789" w:type="dxa"/>
            <w:shd w:val="clear" w:color="auto" w:fill="auto"/>
          </w:tcPr>
          <w:p w:rsidR="001C1D7C" w:rsidRDefault="002F14C5" w:rsidP="004E29A9">
            <w:pPr>
              <w:rPr>
                <w:b/>
                <w:sz w:val="20"/>
                <w:szCs w:val="20"/>
                <w:lang w:val="ro-RO"/>
              </w:rPr>
            </w:pPr>
            <w:r w:rsidRPr="002F14C5">
              <w:rPr>
                <w:b/>
                <w:sz w:val="20"/>
                <w:szCs w:val="20"/>
                <w:lang w:val="ro-RO"/>
              </w:rPr>
              <w:t>Punct de acostare Fetești - Saligny</w:t>
            </w:r>
          </w:p>
        </w:tc>
        <w:tc>
          <w:tcPr>
            <w:tcW w:w="1710" w:type="dxa"/>
            <w:shd w:val="clear" w:color="auto" w:fill="auto"/>
          </w:tcPr>
          <w:p w:rsidR="001C1D7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Danube Cruises Romania SRL</w:t>
            </w:r>
          </w:p>
        </w:tc>
        <w:tc>
          <w:tcPr>
            <w:tcW w:w="1440" w:type="dxa"/>
            <w:shd w:val="clear" w:color="auto" w:fill="auto"/>
          </w:tcPr>
          <w:p w:rsidR="002F14C5" w:rsidRPr="002F14C5" w:rsidRDefault="002F14C5" w:rsidP="002F14C5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+ 60</w:t>
            </w:r>
            <w:r w:rsidRPr="002F14C5">
              <w:rPr>
                <w:b/>
                <w:sz w:val="20"/>
                <w:szCs w:val="20"/>
                <w:lang w:val="ro-RO"/>
              </w:rPr>
              <w:t>0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-</w:t>
            </w:r>
          </w:p>
          <w:p w:rsidR="001C1D7C" w:rsidRDefault="002F14C5" w:rsidP="00C82D6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80</w:t>
            </w:r>
            <w:r w:rsidRPr="002F14C5">
              <w:rPr>
                <w:b/>
                <w:sz w:val="20"/>
                <w:szCs w:val="20"/>
                <w:lang w:val="ro-RO"/>
              </w:rPr>
              <w:t xml:space="preserve">0 </w:t>
            </w:r>
            <w:r w:rsidR="00C82D60">
              <w:rPr>
                <w:b/>
                <w:sz w:val="20"/>
                <w:szCs w:val="20"/>
                <w:lang w:val="ro-RO"/>
              </w:rPr>
              <w:t>B</w:t>
            </w:r>
            <w:r>
              <w:rPr>
                <w:b/>
                <w:sz w:val="20"/>
                <w:szCs w:val="20"/>
                <w:lang w:val="ro-RO"/>
              </w:rPr>
              <w:t>rațul Borcea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,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82D60">
              <w:t xml:space="preserve">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170" w:type="dxa"/>
            <w:shd w:val="clear" w:color="auto" w:fill="auto"/>
          </w:tcPr>
          <w:p w:rsidR="001C1D7C" w:rsidRDefault="002F14C5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3.380 mp</w:t>
            </w:r>
          </w:p>
        </w:tc>
        <w:tc>
          <w:tcPr>
            <w:tcW w:w="2700" w:type="dxa"/>
            <w:shd w:val="clear" w:color="auto" w:fill="auto"/>
          </w:tcPr>
          <w:p w:rsidR="005E66E0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5E66E0">
              <w:rPr>
                <w:b/>
                <w:sz w:val="20"/>
                <w:szCs w:val="20"/>
                <w:lang w:val="ro-RO"/>
              </w:rPr>
              <w:t>Poliția de frontieră</w:t>
            </w:r>
          </w:p>
          <w:p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5E66E0">
              <w:rPr>
                <w:b/>
                <w:sz w:val="20"/>
                <w:szCs w:val="20"/>
                <w:lang w:val="ro-RO"/>
              </w:rPr>
              <w:t>domeniul privat UAT Fetești</w:t>
            </w:r>
          </w:p>
          <w:p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5E66E0">
              <w:rPr>
                <w:b/>
                <w:sz w:val="20"/>
                <w:szCs w:val="20"/>
                <w:lang w:val="ro-RO"/>
              </w:rPr>
              <w:t>fluviul Dunărea</w:t>
            </w:r>
          </w:p>
          <w:p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</w:t>
            </w:r>
            <w:r w:rsidR="005E66E0">
              <w:rPr>
                <w:b/>
                <w:sz w:val="20"/>
                <w:szCs w:val="20"/>
                <w:lang w:val="ro-RO"/>
              </w:rPr>
              <w:t>–drum exploatare 1094</w:t>
            </w:r>
          </w:p>
        </w:tc>
        <w:tc>
          <w:tcPr>
            <w:tcW w:w="1080" w:type="dxa"/>
            <w:shd w:val="clear" w:color="auto" w:fill="auto"/>
          </w:tcPr>
          <w:p w:rsidR="001C1D7C" w:rsidRDefault="00C82D60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Km 40 + 200</w:t>
            </w:r>
          </w:p>
          <w:p w:rsidR="001C1D7C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:rsidR="001C1D7C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:rsidR="001C1D7C" w:rsidRPr="00181A3A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366300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Port de ambarcațiuni Magic Point Marina Limanu (Life</w:t>
            </w:r>
            <w:r w:rsidR="00796925"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84C20">
              <w:rPr>
                <w:b/>
                <w:sz w:val="20"/>
                <w:szCs w:val="20"/>
                <w:lang w:val="ro-RO"/>
              </w:rPr>
              <w:t>Harbour)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5E7BEC" w:rsidP="00E6770E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 xml:space="preserve">Societatea Comercială </w:t>
            </w:r>
            <w:r w:rsidR="00E6770E" w:rsidRPr="00D84C20">
              <w:rPr>
                <w:b/>
                <w:sz w:val="20"/>
                <w:szCs w:val="20"/>
                <w:lang w:val="ro-RO"/>
              </w:rPr>
              <w:t>Black Sea Magic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28,276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D84C20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Lacul Mangalia și teren proprietete </w:t>
            </w:r>
            <w:r w:rsidR="00D84C20" w:rsidRPr="00D84C20">
              <w:rPr>
                <w:b/>
                <w:sz w:val="20"/>
                <w:szCs w:val="20"/>
                <w:lang w:val="ro-RO"/>
              </w:rPr>
              <w:t>privată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aflat în administrarea Consiliului Local Limanu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>
            <w:pPr>
              <w:jc w:val="center"/>
              <w:rPr>
                <w:sz w:val="20"/>
                <w:szCs w:val="20"/>
                <w:lang w:val="ro-RO"/>
              </w:rPr>
            </w:pPr>
            <w:r w:rsidRPr="00D84C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Căpitănia Zonală Constanţa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CA3446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Loc de operare </w:t>
            </w:r>
            <w:r w:rsidR="00CA3446" w:rsidRPr="00CA3446">
              <w:rPr>
                <w:b/>
                <w:sz w:val="20"/>
                <w:szCs w:val="20"/>
                <w:lang w:val="ro-RO"/>
              </w:rPr>
              <w:t>deschis accesului public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 -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acos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tare ambarcaţiuni de agrement </w:t>
            </w:r>
            <w:r w:rsidRPr="00D84C20">
              <w:rPr>
                <w:b/>
                <w:sz w:val="20"/>
                <w:szCs w:val="20"/>
                <w:lang w:val="ro-RO"/>
              </w:rPr>
              <w:t>la debarcader</w:t>
            </w:r>
          </w:p>
        </w:tc>
      </w:tr>
      <w:tr w:rsidR="006218DD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6218DD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6218DD" w:rsidP="00D71E9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Cheu ZLG</w:t>
            </w:r>
            <w:r w:rsidR="00D71E99">
              <w:rPr>
                <w:b/>
                <w:sz w:val="20"/>
                <w:szCs w:val="20"/>
                <w:lang w:val="ro-RO"/>
              </w:rPr>
              <w:t xml:space="preserve"> Bazin Veriga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5E7BEC" w:rsidP="00C20221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r w:rsidR="006218DD">
              <w:rPr>
                <w:b/>
                <w:sz w:val="20"/>
                <w:szCs w:val="20"/>
                <w:lang w:val="ro-RO"/>
              </w:rPr>
              <w:t>Administrația Zonei Libere</w:t>
            </w:r>
            <w:r w:rsidR="000F77FD">
              <w:rPr>
                <w:b/>
                <w:sz w:val="20"/>
                <w:szCs w:val="20"/>
                <w:lang w:val="ro-RO"/>
              </w:rPr>
              <w:t xml:space="preserve"> Giurgiu</w:t>
            </w:r>
            <w:r w:rsidR="00C20221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E75AFF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Bazinul Veriga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0F77FD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1.414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N- Drum </w:t>
            </w:r>
            <w:r w:rsidR="00DC6317">
              <w:rPr>
                <w:b/>
                <w:sz w:val="20"/>
                <w:szCs w:val="20"/>
                <w:lang w:val="ro-RO"/>
              </w:rPr>
              <w:t>acces</w:t>
            </w:r>
          </w:p>
          <w:p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S- </w:t>
            </w:r>
            <w:r w:rsidR="00DC6317">
              <w:rPr>
                <w:b/>
                <w:sz w:val="20"/>
                <w:szCs w:val="20"/>
                <w:lang w:val="ro-RO"/>
              </w:rPr>
              <w:t>Bazin Veriga</w:t>
            </w:r>
          </w:p>
          <w:p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E- S</w:t>
            </w:r>
            <w:r w:rsidR="00746955">
              <w:rPr>
                <w:b/>
                <w:sz w:val="20"/>
                <w:szCs w:val="20"/>
                <w:lang w:val="ro-RO"/>
              </w:rPr>
              <w:t xml:space="preserve">ocietatea 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="00746955">
              <w:rPr>
                <w:b/>
                <w:sz w:val="20"/>
                <w:szCs w:val="20"/>
                <w:lang w:val="ro-RO"/>
              </w:rPr>
              <w:t>omercială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0E3F4A">
              <w:rPr>
                <w:b/>
                <w:sz w:val="20"/>
                <w:szCs w:val="20"/>
                <w:lang w:val="ro-RO"/>
              </w:rPr>
              <w:t>Sincrolift</w:t>
            </w:r>
            <w:r>
              <w:rPr>
                <w:b/>
                <w:sz w:val="20"/>
                <w:szCs w:val="20"/>
                <w:lang w:val="ro-RO"/>
              </w:rPr>
              <w:t xml:space="preserve"> SRL</w:t>
            </w:r>
            <w:r w:rsidR="000E3F4A">
              <w:rPr>
                <w:b/>
                <w:sz w:val="20"/>
                <w:szCs w:val="20"/>
                <w:lang w:val="ro-RO"/>
              </w:rPr>
              <w:t xml:space="preserve"> </w:t>
            </w:r>
            <w:r w:rsidR="00E63A10">
              <w:rPr>
                <w:b/>
                <w:sz w:val="20"/>
                <w:szCs w:val="20"/>
                <w:lang w:val="ro-RO"/>
              </w:rPr>
              <w:t>ș</w:t>
            </w:r>
            <w:r w:rsidR="000E3F4A">
              <w:rPr>
                <w:b/>
                <w:sz w:val="20"/>
                <w:szCs w:val="20"/>
                <w:lang w:val="ro-RO"/>
              </w:rPr>
              <w:t>i Bazin Veriga</w:t>
            </w:r>
          </w:p>
          <w:p w:rsidR="000E3F4A" w:rsidRDefault="000E3F4A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V-cheu proprietate privată</w:t>
            </w:r>
          </w:p>
          <w:p w:rsidR="00746955" w:rsidRPr="00D84C20" w:rsidRDefault="00746955" w:rsidP="00D84C2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7A01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7A01CC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7A01CC">
            <w:pPr>
              <w:rPr>
                <w:b/>
                <w:sz w:val="20"/>
                <w:szCs w:val="20"/>
                <w:lang w:val="ro-RO"/>
              </w:rPr>
            </w:pPr>
            <w:r w:rsidRPr="007A01CC">
              <w:rPr>
                <w:b/>
                <w:sz w:val="20"/>
                <w:szCs w:val="20"/>
                <w:lang w:val="ro-RO"/>
              </w:rPr>
              <w:t>Căpitănia Zonală Giurgiu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CC2B31" w:rsidP="00CA3446">
            <w:pPr>
              <w:rPr>
                <w:b/>
                <w:sz w:val="20"/>
                <w:szCs w:val="20"/>
                <w:lang w:val="ro-RO"/>
              </w:rPr>
            </w:pPr>
            <w:r w:rsidRPr="00CC2B3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743FDA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23347F" w:rsidP="00496BE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  <w:r w:rsidR="00743FDA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B76EEF" w:rsidRDefault="00743FDA" w:rsidP="004B01A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încărcare-de</w:t>
            </w:r>
            <w:r w:rsidR="0043267A">
              <w:rPr>
                <w:b/>
                <w:sz w:val="20"/>
                <w:szCs w:val="20"/>
                <w:lang w:val="ro-RO"/>
              </w:rPr>
              <w:t>s</w:t>
            </w:r>
            <w:r>
              <w:rPr>
                <w:b/>
                <w:sz w:val="20"/>
                <w:szCs w:val="20"/>
                <w:lang w:val="ro-RO"/>
              </w:rPr>
              <w:t>cărcare km. 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5A1B11" w:rsidRDefault="004B01AE" w:rsidP="0043267A">
            <w:pPr>
              <w:rPr>
                <w:b/>
                <w:sz w:val="18"/>
                <w:szCs w:val="18"/>
                <w:lang w:val="ro-RO"/>
              </w:rPr>
            </w:pPr>
            <w:r w:rsidRPr="004B01AE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r>
              <w:rPr>
                <w:b/>
                <w:sz w:val="18"/>
                <w:szCs w:val="18"/>
                <w:lang w:val="ro-RO"/>
              </w:rPr>
              <w:t>Gilfor</w:t>
            </w:r>
            <w:r w:rsidRPr="004B01AE">
              <w:rPr>
                <w:b/>
                <w:sz w:val="18"/>
                <w:szCs w:val="18"/>
                <w:lang w:val="ro-RO"/>
              </w:rPr>
              <w:t xml:space="preserve"> SRL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4B01AE" w:rsidP="00180167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181,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74758C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21.800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4376DB">
              <w:rPr>
                <w:b/>
                <w:sz w:val="20"/>
                <w:szCs w:val="20"/>
                <w:lang w:val="ro-RO"/>
              </w:rPr>
              <w:t>drum acces</w:t>
            </w:r>
            <w:r w:rsidR="001602B2">
              <w:rPr>
                <w:b/>
                <w:sz w:val="20"/>
                <w:szCs w:val="20"/>
                <w:lang w:val="ro-RO"/>
              </w:rPr>
              <w:t xml:space="preserve">, </w:t>
            </w:r>
            <w:r w:rsidR="00EE0CA4">
              <w:rPr>
                <w:b/>
                <w:sz w:val="20"/>
                <w:szCs w:val="20"/>
                <w:lang w:val="ro-RO"/>
              </w:rPr>
              <w:t>teren</w:t>
            </w:r>
            <w:r w:rsidR="004376DB">
              <w:rPr>
                <w:b/>
                <w:sz w:val="20"/>
                <w:szCs w:val="20"/>
                <w:lang w:val="ro-RO"/>
              </w:rPr>
              <w:t xml:space="preserve"> </w:t>
            </w:r>
            <w:r w:rsidR="00D007AD" w:rsidRPr="0074758C">
              <w:rPr>
                <w:b/>
                <w:sz w:val="20"/>
                <w:szCs w:val="20"/>
                <w:lang w:val="ro-RO"/>
              </w:rPr>
              <w:t>UAT</w:t>
            </w:r>
            <w:r w:rsidR="00D007AD">
              <w:rPr>
                <w:b/>
                <w:sz w:val="20"/>
                <w:szCs w:val="20"/>
                <w:lang w:val="ro-RO"/>
              </w:rPr>
              <w:t xml:space="preserve"> </w:t>
            </w:r>
            <w:r w:rsidR="004376DB">
              <w:rPr>
                <w:b/>
                <w:sz w:val="20"/>
                <w:szCs w:val="20"/>
                <w:lang w:val="ro-RO"/>
              </w:rPr>
              <w:t>Chișcani</w:t>
            </w:r>
          </w:p>
          <w:p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D007AD">
              <w:rPr>
                <w:b/>
                <w:sz w:val="20"/>
                <w:szCs w:val="20"/>
                <w:lang w:val="ro-RO"/>
              </w:rPr>
              <w:t>teren proprietate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privat</w:t>
            </w:r>
            <w:r w:rsidR="00D007AD">
              <w:rPr>
                <w:b/>
                <w:sz w:val="20"/>
                <w:szCs w:val="20"/>
                <w:lang w:val="ro-RO"/>
              </w:rPr>
              <w:t>ă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>E – fluviul Dunărea</w:t>
            </w:r>
          </w:p>
          <w:p w:rsidR="00743FDA" w:rsidRDefault="0074758C" w:rsidP="002E7C16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V –drum </w:t>
            </w:r>
            <w:r w:rsidR="002E7C16">
              <w:rPr>
                <w:b/>
                <w:sz w:val="20"/>
                <w:szCs w:val="20"/>
                <w:lang w:val="ro-RO"/>
              </w:rPr>
              <w:t>acces, dig</w:t>
            </w:r>
          </w:p>
          <w:p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  <w:p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F43AC3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1E7196" w:rsidRDefault="00F43AC3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75222B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AC60FE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533294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533294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</w:t>
            </w:r>
            <w:r w:rsidR="008C5762">
              <w:rPr>
                <w:b/>
                <w:sz w:val="20"/>
                <w:szCs w:val="20"/>
                <w:lang w:val="ro-RO"/>
              </w:rPr>
              <w:t>0</w:t>
            </w:r>
            <w:r>
              <w:rPr>
                <w:b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533294" w:rsidP="004B01AE">
            <w:pPr>
              <w:rPr>
                <w:b/>
                <w:sz w:val="20"/>
                <w:szCs w:val="20"/>
                <w:lang w:val="ro-RO"/>
              </w:rPr>
            </w:pPr>
            <w:r w:rsidRPr="00533294">
              <w:rPr>
                <w:b/>
                <w:sz w:val="20"/>
                <w:szCs w:val="20"/>
                <w:lang w:val="ro-RO"/>
              </w:rPr>
              <w:t>Loc Operare Cofco International Romania - Calafat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Pr="00A4654F" w:rsidRDefault="00DA3555" w:rsidP="0043267A">
            <w:pPr>
              <w:rPr>
                <w:b/>
                <w:sz w:val="18"/>
                <w:szCs w:val="18"/>
                <w:lang w:val="ro-RO"/>
              </w:rPr>
            </w:pPr>
            <w:r w:rsidRPr="00DA3555">
              <w:rPr>
                <w:b/>
                <w:sz w:val="18"/>
                <w:szCs w:val="18"/>
                <w:lang w:val="ro-RO"/>
              </w:rPr>
              <w:t>Societatea Comercială COFCO International Romania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0A1E98" w:rsidP="009E7F04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0A1E98">
              <w:rPr>
                <w:b/>
                <w:sz w:val="20"/>
                <w:szCs w:val="20"/>
                <w:lang w:val="ro-RO"/>
              </w:rPr>
              <w:t xml:space="preserve">Km </w:t>
            </w:r>
            <w:r w:rsidR="009E7F04">
              <w:rPr>
                <w:b/>
                <w:sz w:val="20"/>
                <w:szCs w:val="20"/>
                <w:lang w:val="ro-RO"/>
              </w:rPr>
              <w:t>792+800 – km 793</w:t>
            </w:r>
            <w:r w:rsidRPr="000A1E98">
              <w:rPr>
                <w:b/>
                <w:sz w:val="20"/>
                <w:szCs w:val="20"/>
                <w:lang w:val="ro-RO"/>
              </w:rPr>
              <w:t>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9E7F04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18.000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B56982" w:rsidRPr="00B56982">
              <w:rPr>
                <w:b/>
                <w:sz w:val="20"/>
                <w:szCs w:val="20"/>
                <w:lang w:val="ro-RO"/>
              </w:rPr>
              <w:t>fluviul Dunărea</w:t>
            </w:r>
          </w:p>
          <w:p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S – teren proprietate privată </w:t>
            </w:r>
          </w:p>
          <w:p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E – </w:t>
            </w:r>
            <w:r>
              <w:rPr>
                <w:b/>
                <w:sz w:val="20"/>
                <w:szCs w:val="20"/>
                <w:lang w:val="ro-RO"/>
              </w:rPr>
              <w:t>Ocolul Silvic Calafat</w:t>
            </w:r>
          </w:p>
          <w:p w:rsidR="00533294" w:rsidRPr="00E9652B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>V –</w:t>
            </w:r>
            <w:r w:rsidR="00973FAC">
              <w:t xml:space="preserve"> </w:t>
            </w:r>
            <w:r w:rsidR="00973FAC" w:rsidRPr="00973FAC">
              <w:rPr>
                <w:b/>
                <w:sz w:val="20"/>
                <w:szCs w:val="20"/>
                <w:lang w:val="ro-RO"/>
              </w:rPr>
              <w:t>teren proprietate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1720E7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DD11CA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Căpitănia Zonală Drobeta-Turnu Severin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DD45C3" w:rsidRPr="00D84C20" w:rsidTr="00DD45C3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Default="00DD45C3" w:rsidP="001F7A3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Tehnologica Radion județul Tulcea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Pr="004B01AE" w:rsidRDefault="00DD45C3" w:rsidP="001F7A31">
            <w:pPr>
              <w:rPr>
                <w:b/>
                <w:sz w:val="18"/>
                <w:szCs w:val="18"/>
                <w:lang w:val="ro-RO"/>
              </w:rPr>
            </w:pPr>
            <w:r w:rsidRPr="00A4654F">
              <w:rPr>
                <w:b/>
                <w:sz w:val="18"/>
                <w:szCs w:val="18"/>
                <w:lang w:val="ro-RO"/>
              </w:rPr>
              <w:t>Societatea Comercială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DDA">
              <w:rPr>
                <w:b/>
                <w:sz w:val="18"/>
                <w:szCs w:val="18"/>
                <w:lang w:val="ro-RO"/>
              </w:rPr>
              <w:t>Tehnologica Radion</w:t>
            </w:r>
            <w:r>
              <w:rPr>
                <w:b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Default="00DD45C3" w:rsidP="001F7A31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35+750 – km 35+900, </w:t>
            </w:r>
            <w:r w:rsidRPr="00AC3546">
              <w:rPr>
                <w:b/>
                <w:sz w:val="20"/>
                <w:szCs w:val="20"/>
                <w:lang w:val="ro-RO"/>
              </w:rPr>
              <w:t xml:space="preserve">Brațul </w:t>
            </w:r>
            <w:r>
              <w:rPr>
                <w:b/>
                <w:sz w:val="20"/>
                <w:szCs w:val="20"/>
                <w:lang w:val="ro-RO"/>
              </w:rPr>
              <w:t>Măcin</w:t>
            </w:r>
            <w:r w:rsidRPr="00AC3546">
              <w:rPr>
                <w:b/>
                <w:sz w:val="20"/>
                <w:szCs w:val="20"/>
                <w:lang w:val="ro-RO"/>
              </w:rPr>
              <w:t xml:space="preserve">, Dunăre,  mal </w:t>
            </w:r>
            <w:r>
              <w:rPr>
                <w:b/>
                <w:sz w:val="20"/>
                <w:szCs w:val="20"/>
                <w:lang w:val="ro-RO"/>
              </w:rPr>
              <w:t>drept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Default="00DD45C3" w:rsidP="001F7A31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9.417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 xml:space="preserve">N – fluviul Dunărea </w:t>
            </w:r>
          </w:p>
          <w:p w:rsidR="00DD45C3" w:rsidRPr="00E9652B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 xml:space="preserve">S – </w:t>
            </w:r>
            <w:r>
              <w:rPr>
                <w:b/>
                <w:sz w:val="20"/>
                <w:szCs w:val="20"/>
                <w:lang w:val="ro-RO"/>
              </w:rPr>
              <w:t>comuna Turcoaia</w:t>
            </w:r>
            <w:r w:rsidRPr="00E9652B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DD45C3" w:rsidRPr="00E9652B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>E –</w:t>
            </w:r>
            <w:r>
              <w:rPr>
                <w:b/>
                <w:sz w:val="20"/>
                <w:szCs w:val="20"/>
                <w:lang w:val="ro-RO"/>
              </w:rPr>
              <w:t xml:space="preserve"> teren consiliul local comuna Turcoaia</w:t>
            </w:r>
            <w:r w:rsidRPr="00E9652B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DD45C3" w:rsidRPr="0074758C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>V –</w:t>
            </w:r>
            <w:r w:rsidRPr="00DD45C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C76FB">
              <w:rPr>
                <w:b/>
                <w:sz w:val="20"/>
                <w:szCs w:val="20"/>
                <w:lang w:val="ro-RO"/>
              </w:rPr>
              <w:t>Carpat Agregate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Default="00DD45C3" w:rsidP="001F7A3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Default="00DD45C3" w:rsidP="001F7A31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Pr="007B4062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BD0747">
              <w:rPr>
                <w:b/>
                <w:sz w:val="20"/>
                <w:szCs w:val="20"/>
                <w:lang w:val="ro-RO"/>
              </w:rPr>
              <w:t>Căpitănia Zonală Tulcea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C3" w:rsidRPr="007B4062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BD0747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</w:tbl>
    <w:p w:rsidR="00205BAA" w:rsidRPr="00007996" w:rsidRDefault="00205BAA" w:rsidP="00007996">
      <w:pPr>
        <w:rPr>
          <w:lang w:val="ro-RO"/>
        </w:rPr>
      </w:pPr>
      <w:bookmarkStart w:id="0" w:name="_GoBack"/>
      <w:bookmarkEnd w:id="0"/>
    </w:p>
    <w:sectPr w:rsidR="00205BAA" w:rsidRPr="00007996" w:rsidSect="001127DB">
      <w:footerReference w:type="default" r:id="rId8"/>
      <w:pgSz w:w="16840" w:h="11907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3C" w:rsidRDefault="00D84D3C" w:rsidP="00524EB4">
      <w:r>
        <w:separator/>
      </w:r>
    </w:p>
  </w:endnote>
  <w:endnote w:type="continuationSeparator" w:id="0">
    <w:p w:rsidR="00D84D3C" w:rsidRDefault="00D84D3C" w:rsidP="005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4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EB4" w:rsidRDefault="00524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4EB4" w:rsidRDefault="00524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3C" w:rsidRDefault="00D84D3C" w:rsidP="00524EB4">
      <w:r>
        <w:separator/>
      </w:r>
    </w:p>
  </w:footnote>
  <w:footnote w:type="continuationSeparator" w:id="0">
    <w:p w:rsidR="00D84D3C" w:rsidRDefault="00D84D3C" w:rsidP="0052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526F"/>
    <w:multiLevelType w:val="hybridMultilevel"/>
    <w:tmpl w:val="28C2FA60"/>
    <w:lvl w:ilvl="0" w:tplc="A9AA6716">
      <w:start w:val="1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F16"/>
    <w:multiLevelType w:val="hybridMultilevel"/>
    <w:tmpl w:val="8B8CFABC"/>
    <w:lvl w:ilvl="0" w:tplc="8E500B52">
      <w:start w:val="1250"/>
      <w:numFmt w:val="decimal"/>
      <w:lvlText w:val="%1"/>
      <w:lvlJc w:val="left"/>
      <w:pPr>
        <w:ind w:left="3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5"/>
    <w:rsid w:val="00007996"/>
    <w:rsid w:val="000175C4"/>
    <w:rsid w:val="000177AD"/>
    <w:rsid w:val="00037D5E"/>
    <w:rsid w:val="00041758"/>
    <w:rsid w:val="00057FC6"/>
    <w:rsid w:val="0008597C"/>
    <w:rsid w:val="000A1E98"/>
    <w:rsid w:val="000A676F"/>
    <w:rsid w:val="000E3F4A"/>
    <w:rsid w:val="000E6399"/>
    <w:rsid w:val="000F77FD"/>
    <w:rsid w:val="00104336"/>
    <w:rsid w:val="001127DB"/>
    <w:rsid w:val="00122975"/>
    <w:rsid w:val="00143B2B"/>
    <w:rsid w:val="0015691E"/>
    <w:rsid w:val="001602B2"/>
    <w:rsid w:val="00171632"/>
    <w:rsid w:val="001720E7"/>
    <w:rsid w:val="00180167"/>
    <w:rsid w:val="00181A3A"/>
    <w:rsid w:val="00193040"/>
    <w:rsid w:val="00194E41"/>
    <w:rsid w:val="001A5F63"/>
    <w:rsid w:val="001B674C"/>
    <w:rsid w:val="001C1D7C"/>
    <w:rsid w:val="001E7196"/>
    <w:rsid w:val="00200082"/>
    <w:rsid w:val="00205BAA"/>
    <w:rsid w:val="00216F5C"/>
    <w:rsid w:val="00224C01"/>
    <w:rsid w:val="0023347F"/>
    <w:rsid w:val="0025348E"/>
    <w:rsid w:val="00262550"/>
    <w:rsid w:val="002A07DE"/>
    <w:rsid w:val="002A3994"/>
    <w:rsid w:val="002C077D"/>
    <w:rsid w:val="002C76FB"/>
    <w:rsid w:val="002E249E"/>
    <w:rsid w:val="002E7C16"/>
    <w:rsid w:val="002F14C5"/>
    <w:rsid w:val="00366300"/>
    <w:rsid w:val="003669BE"/>
    <w:rsid w:val="00370DDF"/>
    <w:rsid w:val="00381B0E"/>
    <w:rsid w:val="003A05CC"/>
    <w:rsid w:val="003D1D2D"/>
    <w:rsid w:val="003E3BD6"/>
    <w:rsid w:val="00412E3E"/>
    <w:rsid w:val="00424D99"/>
    <w:rsid w:val="00427B70"/>
    <w:rsid w:val="00432027"/>
    <w:rsid w:val="0043267A"/>
    <w:rsid w:val="004376DB"/>
    <w:rsid w:val="00447CC9"/>
    <w:rsid w:val="00450681"/>
    <w:rsid w:val="00457F6C"/>
    <w:rsid w:val="004669A1"/>
    <w:rsid w:val="004675A4"/>
    <w:rsid w:val="004721BF"/>
    <w:rsid w:val="0048006D"/>
    <w:rsid w:val="00491BC4"/>
    <w:rsid w:val="00493EA3"/>
    <w:rsid w:val="00496BE7"/>
    <w:rsid w:val="004A6D37"/>
    <w:rsid w:val="004B01AE"/>
    <w:rsid w:val="004C1C83"/>
    <w:rsid w:val="004E29A9"/>
    <w:rsid w:val="004F0EB2"/>
    <w:rsid w:val="00524EB4"/>
    <w:rsid w:val="00533294"/>
    <w:rsid w:val="00545BD7"/>
    <w:rsid w:val="00546230"/>
    <w:rsid w:val="00567FBA"/>
    <w:rsid w:val="00594E12"/>
    <w:rsid w:val="005A1B11"/>
    <w:rsid w:val="005A3F95"/>
    <w:rsid w:val="005C1642"/>
    <w:rsid w:val="005D35F9"/>
    <w:rsid w:val="005D4C4C"/>
    <w:rsid w:val="005E66E0"/>
    <w:rsid w:val="005E7BEC"/>
    <w:rsid w:val="005F7841"/>
    <w:rsid w:val="006218DD"/>
    <w:rsid w:val="00636299"/>
    <w:rsid w:val="00641B8E"/>
    <w:rsid w:val="00643CF1"/>
    <w:rsid w:val="00653EBC"/>
    <w:rsid w:val="00657C7C"/>
    <w:rsid w:val="00664A74"/>
    <w:rsid w:val="006674F8"/>
    <w:rsid w:val="00672BFB"/>
    <w:rsid w:val="00691FDD"/>
    <w:rsid w:val="006A1E95"/>
    <w:rsid w:val="006D3DDA"/>
    <w:rsid w:val="006D6687"/>
    <w:rsid w:val="00705F13"/>
    <w:rsid w:val="007176A4"/>
    <w:rsid w:val="00720061"/>
    <w:rsid w:val="00723995"/>
    <w:rsid w:val="00732CFB"/>
    <w:rsid w:val="00742AE9"/>
    <w:rsid w:val="00743FDA"/>
    <w:rsid w:val="00745CEE"/>
    <w:rsid w:val="00746955"/>
    <w:rsid w:val="0074758C"/>
    <w:rsid w:val="007501C8"/>
    <w:rsid w:val="0075222B"/>
    <w:rsid w:val="0077250E"/>
    <w:rsid w:val="00796925"/>
    <w:rsid w:val="007A01CC"/>
    <w:rsid w:val="007A6833"/>
    <w:rsid w:val="007A72EA"/>
    <w:rsid w:val="007B0C84"/>
    <w:rsid w:val="007B4062"/>
    <w:rsid w:val="007C08C3"/>
    <w:rsid w:val="007E6632"/>
    <w:rsid w:val="0080111E"/>
    <w:rsid w:val="00806D68"/>
    <w:rsid w:val="00815CED"/>
    <w:rsid w:val="0081617C"/>
    <w:rsid w:val="00824E58"/>
    <w:rsid w:val="0083086A"/>
    <w:rsid w:val="0084044C"/>
    <w:rsid w:val="0084625A"/>
    <w:rsid w:val="00851C60"/>
    <w:rsid w:val="00855890"/>
    <w:rsid w:val="00857C2B"/>
    <w:rsid w:val="00877A58"/>
    <w:rsid w:val="008C1C52"/>
    <w:rsid w:val="008C5762"/>
    <w:rsid w:val="008D72BF"/>
    <w:rsid w:val="00936926"/>
    <w:rsid w:val="00940856"/>
    <w:rsid w:val="009450F7"/>
    <w:rsid w:val="00973FAC"/>
    <w:rsid w:val="009A6CF9"/>
    <w:rsid w:val="009D4564"/>
    <w:rsid w:val="009E7F04"/>
    <w:rsid w:val="00A031D3"/>
    <w:rsid w:val="00A0590C"/>
    <w:rsid w:val="00A12156"/>
    <w:rsid w:val="00A12FBC"/>
    <w:rsid w:val="00A4654F"/>
    <w:rsid w:val="00A609B5"/>
    <w:rsid w:val="00A8496E"/>
    <w:rsid w:val="00A86E12"/>
    <w:rsid w:val="00A933B9"/>
    <w:rsid w:val="00AB5AB3"/>
    <w:rsid w:val="00AC3546"/>
    <w:rsid w:val="00AC60FE"/>
    <w:rsid w:val="00AC7D31"/>
    <w:rsid w:val="00B01E69"/>
    <w:rsid w:val="00B24576"/>
    <w:rsid w:val="00B327C8"/>
    <w:rsid w:val="00B43B01"/>
    <w:rsid w:val="00B47F86"/>
    <w:rsid w:val="00B56982"/>
    <w:rsid w:val="00B677F5"/>
    <w:rsid w:val="00B76EEF"/>
    <w:rsid w:val="00B81543"/>
    <w:rsid w:val="00B9454A"/>
    <w:rsid w:val="00BA6638"/>
    <w:rsid w:val="00BB5935"/>
    <w:rsid w:val="00BD0747"/>
    <w:rsid w:val="00BF6054"/>
    <w:rsid w:val="00BF6BCC"/>
    <w:rsid w:val="00C20221"/>
    <w:rsid w:val="00C34CE9"/>
    <w:rsid w:val="00C62DD5"/>
    <w:rsid w:val="00C635A5"/>
    <w:rsid w:val="00C82D60"/>
    <w:rsid w:val="00CA3446"/>
    <w:rsid w:val="00CA5200"/>
    <w:rsid w:val="00CB2731"/>
    <w:rsid w:val="00CC1E30"/>
    <w:rsid w:val="00CC2B31"/>
    <w:rsid w:val="00CC5D47"/>
    <w:rsid w:val="00D007AD"/>
    <w:rsid w:val="00D26762"/>
    <w:rsid w:val="00D71E99"/>
    <w:rsid w:val="00D7572A"/>
    <w:rsid w:val="00D8149A"/>
    <w:rsid w:val="00D84C20"/>
    <w:rsid w:val="00D84D3C"/>
    <w:rsid w:val="00D85E07"/>
    <w:rsid w:val="00DA3555"/>
    <w:rsid w:val="00DA506F"/>
    <w:rsid w:val="00DB0F67"/>
    <w:rsid w:val="00DC6317"/>
    <w:rsid w:val="00DC6CA1"/>
    <w:rsid w:val="00DD11CA"/>
    <w:rsid w:val="00DD45C3"/>
    <w:rsid w:val="00DE5A13"/>
    <w:rsid w:val="00DE65A7"/>
    <w:rsid w:val="00DF4C25"/>
    <w:rsid w:val="00E421FB"/>
    <w:rsid w:val="00E43D2B"/>
    <w:rsid w:val="00E63A10"/>
    <w:rsid w:val="00E6512C"/>
    <w:rsid w:val="00E6770E"/>
    <w:rsid w:val="00E677D8"/>
    <w:rsid w:val="00E75AFF"/>
    <w:rsid w:val="00E82919"/>
    <w:rsid w:val="00E9652B"/>
    <w:rsid w:val="00EB1D6E"/>
    <w:rsid w:val="00ED5CB7"/>
    <w:rsid w:val="00EE0CA4"/>
    <w:rsid w:val="00F07F43"/>
    <w:rsid w:val="00F20E7A"/>
    <w:rsid w:val="00F3557E"/>
    <w:rsid w:val="00F43AC3"/>
    <w:rsid w:val="00F66F09"/>
    <w:rsid w:val="00F713AD"/>
    <w:rsid w:val="00F7322B"/>
    <w:rsid w:val="00F80EBE"/>
    <w:rsid w:val="00F83286"/>
    <w:rsid w:val="00F914CC"/>
    <w:rsid w:val="00FB2980"/>
    <w:rsid w:val="00FC41B2"/>
    <w:rsid w:val="00FC643D"/>
    <w:rsid w:val="00FD48D8"/>
    <w:rsid w:val="00FD7623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FFDBD-3166-4E91-9CCA-ED3A1B6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E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B4"/>
    <w:rPr>
      <w:sz w:val="24"/>
      <w:szCs w:val="24"/>
    </w:rPr>
  </w:style>
  <w:style w:type="paragraph" w:styleId="BalloonText">
    <w:name w:val="Balloon Text"/>
    <w:basedOn w:val="Normal"/>
    <w:link w:val="BalloonTextChar"/>
    <w:rsid w:val="008C5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BE22-8FAC-496B-8DA8-B6954F5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</vt:lpstr>
    </vt:vector>
  </TitlesOfParts>
  <Company>mtct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subject/>
  <dc:creator>gabi</dc:creator>
  <cp:keywords/>
  <cp:lastModifiedBy>Cristian Dobritoiu</cp:lastModifiedBy>
  <cp:revision>2</cp:revision>
  <cp:lastPrinted>2021-10-04T08:33:00Z</cp:lastPrinted>
  <dcterms:created xsi:type="dcterms:W3CDTF">2021-10-11T09:42:00Z</dcterms:created>
  <dcterms:modified xsi:type="dcterms:W3CDTF">2021-10-11T09:42:00Z</dcterms:modified>
</cp:coreProperties>
</file>